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09D22" w14:textId="77777777" w:rsidR="009D1016" w:rsidRPr="004149D4" w:rsidRDefault="004149D4">
      <w:pPr>
        <w:rPr>
          <w:sz w:val="48"/>
          <w:szCs w:val="48"/>
        </w:rPr>
      </w:pPr>
      <w:r w:rsidRPr="004149D4">
        <w:rPr>
          <w:sz w:val="48"/>
          <w:szCs w:val="48"/>
        </w:rPr>
        <w:t>Lift Off!</w:t>
      </w:r>
    </w:p>
    <w:p w14:paraId="1FD90E13" w14:textId="77777777" w:rsidR="009D1016" w:rsidRPr="004149D4" w:rsidRDefault="009D1016"/>
    <w:p w14:paraId="64FDB7E1" w14:textId="77777777" w:rsidR="009D1016" w:rsidRPr="004149D4" w:rsidRDefault="009D1016"/>
    <w:p w14:paraId="74842FCA" w14:textId="77777777" w:rsidR="009D17AB" w:rsidRPr="004149D4" w:rsidRDefault="009D1016">
      <w:r w:rsidRPr="004149D4">
        <w:rPr>
          <w:i/>
        </w:rPr>
        <w:t>Live at the Royal Albert Hall</w:t>
      </w:r>
      <w:r w:rsidRPr="004149D4">
        <w:t xml:space="preserve">, </w:t>
      </w:r>
      <w:proofErr w:type="spellStart"/>
      <w:r w:rsidRPr="004149D4">
        <w:t>Hawkwind</w:t>
      </w:r>
      <w:proofErr w:type="spellEnd"/>
      <w:r w:rsidRPr="004149D4">
        <w:t xml:space="preserve"> (3CD, Cherry Red)</w:t>
      </w:r>
    </w:p>
    <w:p w14:paraId="0E2A5EA8" w14:textId="77777777" w:rsidR="009D1016" w:rsidRPr="004149D4" w:rsidRDefault="009D1016"/>
    <w:p w14:paraId="0A7E19B1" w14:textId="77777777" w:rsidR="009D1016" w:rsidRPr="004149D4" w:rsidRDefault="009D1016" w:rsidP="009D1016">
      <w:pPr>
        <w:widowControl w:val="0"/>
        <w:autoSpaceDE w:val="0"/>
        <w:autoSpaceDN w:val="0"/>
        <w:adjustRightInd w:val="0"/>
        <w:rPr>
          <w:rFonts w:cs="Times New Roman"/>
          <w:lang w:val="en-US"/>
        </w:rPr>
      </w:pPr>
      <w:r w:rsidRPr="004149D4">
        <w:rPr>
          <w:rFonts w:cs="Times New Roman"/>
          <w:lang w:val="en-US"/>
        </w:rPr>
        <w:t xml:space="preserve">Despite what the CD booklet that accompanies this triple album clamshell CD set </w:t>
      </w:r>
      <w:r w:rsidR="001D3C24" w:rsidRPr="004149D4">
        <w:rPr>
          <w:rFonts w:cs="Times New Roman"/>
          <w:lang w:val="en-US"/>
        </w:rPr>
        <w:t xml:space="preserve">says </w:t>
      </w:r>
      <w:r w:rsidRPr="004149D4">
        <w:rPr>
          <w:rFonts w:cs="Times New Roman"/>
          <w:lang w:val="en-US"/>
        </w:rPr>
        <w:t xml:space="preserve">('Contrary to all the old historical anecdotes, </w:t>
      </w:r>
      <w:proofErr w:type="spellStart"/>
      <w:r w:rsidRPr="004149D4">
        <w:rPr>
          <w:rFonts w:cs="Times New Roman"/>
          <w:lang w:val="en-US"/>
        </w:rPr>
        <w:t>Hawkwind</w:t>
      </w:r>
      <w:proofErr w:type="spellEnd"/>
      <w:r w:rsidRPr="004149D4">
        <w:rPr>
          <w:rFonts w:cs="Times New Roman"/>
          <w:lang w:val="en-US"/>
        </w:rPr>
        <w:t xml:space="preserve"> is no </w:t>
      </w:r>
      <w:r w:rsidRPr="004149D4">
        <w:rPr>
          <w:rFonts w:cs="Ä~”Uˇ"/>
          <w:lang w:val="en-US"/>
        </w:rPr>
        <w:t>longer a rabble-rousing vortex</w:t>
      </w:r>
      <w:r w:rsidRPr="004149D4">
        <w:rPr>
          <w:rFonts w:cs="Times New Roman"/>
          <w:lang w:val="en-US"/>
        </w:rPr>
        <w:t xml:space="preserve"> </w:t>
      </w:r>
      <w:r w:rsidRPr="004149D4">
        <w:rPr>
          <w:rFonts w:cs="Ä~”Uˇ"/>
          <w:lang w:val="en-US"/>
        </w:rPr>
        <w:t>of discontent and mind alter</w:t>
      </w:r>
      <w:r w:rsidRPr="004149D4">
        <w:rPr>
          <w:rFonts w:cs="Times New Roman"/>
          <w:lang w:val="en-US"/>
        </w:rPr>
        <w:t xml:space="preserve">ing chemicals.') nothing </w:t>
      </w:r>
      <w:r w:rsidR="004149D4" w:rsidRPr="004149D4">
        <w:rPr>
          <w:rFonts w:cs="Times New Roman"/>
          <w:lang w:val="en-US"/>
        </w:rPr>
        <w:t xml:space="preserve">much </w:t>
      </w:r>
      <w:r w:rsidRPr="004149D4">
        <w:rPr>
          <w:rFonts w:cs="Times New Roman"/>
          <w:lang w:val="en-US"/>
        </w:rPr>
        <w:t xml:space="preserve">has changed </w:t>
      </w:r>
      <w:r w:rsidR="001D3C24" w:rsidRPr="004149D4">
        <w:rPr>
          <w:rFonts w:cs="Times New Roman"/>
          <w:lang w:val="en-US"/>
        </w:rPr>
        <w:t xml:space="preserve">musically </w:t>
      </w:r>
      <w:r w:rsidRPr="004149D4">
        <w:rPr>
          <w:rFonts w:cs="Times New Roman"/>
          <w:lang w:val="en-US"/>
        </w:rPr>
        <w:t>once these sonic cosmonauts hit the stage and launch into 'Levitation'.</w:t>
      </w:r>
      <w:r w:rsidR="001D3C24" w:rsidRPr="004149D4">
        <w:rPr>
          <w:rFonts w:cs="Times New Roman"/>
          <w:lang w:val="en-US"/>
        </w:rPr>
        <w:t xml:space="preserve"> </w:t>
      </w:r>
    </w:p>
    <w:p w14:paraId="22AC59CB" w14:textId="77777777" w:rsidR="009D1016" w:rsidRPr="004149D4" w:rsidRDefault="009D1016" w:rsidP="009D1016">
      <w:pPr>
        <w:widowControl w:val="0"/>
        <w:autoSpaceDE w:val="0"/>
        <w:autoSpaceDN w:val="0"/>
        <w:adjustRightInd w:val="0"/>
        <w:rPr>
          <w:rFonts w:cs="Times New Roman"/>
          <w:lang w:val="en-US"/>
        </w:rPr>
      </w:pPr>
    </w:p>
    <w:p w14:paraId="48FD86F4" w14:textId="77777777" w:rsidR="009D1016" w:rsidRPr="004149D4" w:rsidRDefault="009D1016" w:rsidP="009D1016">
      <w:pPr>
        <w:widowControl w:val="0"/>
        <w:autoSpaceDE w:val="0"/>
        <w:autoSpaceDN w:val="0"/>
        <w:adjustRightInd w:val="0"/>
        <w:rPr>
          <w:rFonts w:cs="Times New Roman"/>
          <w:lang w:val="en-US"/>
        </w:rPr>
      </w:pPr>
      <w:r w:rsidRPr="004149D4">
        <w:rPr>
          <w:rFonts w:cs="Times New Roman"/>
          <w:lang w:val="en-US"/>
        </w:rPr>
        <w:t>There's little pause for breath before the musical riff monster continues. 'You'd Better Believe It</w:t>
      </w:r>
      <w:r w:rsidR="001D3C24" w:rsidRPr="004149D4">
        <w:rPr>
          <w:rFonts w:cs="Times New Roman"/>
          <w:lang w:val="en-US"/>
        </w:rPr>
        <w:t xml:space="preserve">', which later mellows into a gentler keyboard diversion before guitar re-entry. Then we travel with the 'Psychedelic Warlords' to 'Arrival in Utopia', listen to 'Rama the Prophecy' and go back to 'The Beginning'... Then there is a Tangerine Dreamlike interlude, a cosmic reset before the riff to 'Spirit of the Age', a personal </w:t>
      </w:r>
      <w:proofErr w:type="spellStart"/>
      <w:r w:rsidR="001D3C24" w:rsidRPr="004149D4">
        <w:rPr>
          <w:rFonts w:cs="Times New Roman"/>
          <w:lang w:val="en-US"/>
        </w:rPr>
        <w:t>favourite</w:t>
      </w:r>
      <w:proofErr w:type="spellEnd"/>
      <w:r w:rsidR="001D3C24" w:rsidRPr="004149D4">
        <w:rPr>
          <w:rFonts w:cs="Times New Roman"/>
          <w:lang w:val="en-US"/>
        </w:rPr>
        <w:t>, emerges and dances around the hall and speakers, wavering synthesizers to the fore.</w:t>
      </w:r>
    </w:p>
    <w:p w14:paraId="412F200C" w14:textId="77777777" w:rsidR="009D1016" w:rsidRPr="004149D4" w:rsidRDefault="009D1016" w:rsidP="009D1016">
      <w:pPr>
        <w:rPr>
          <w:rFonts w:cs="Times New Roman"/>
          <w:lang w:val="en-US"/>
        </w:rPr>
      </w:pPr>
    </w:p>
    <w:p w14:paraId="47ED4B4B" w14:textId="77777777" w:rsidR="009D1016" w:rsidRPr="004149D4" w:rsidRDefault="001D3C24" w:rsidP="009D1016">
      <w:pPr>
        <w:rPr>
          <w:rFonts w:cs="Times New Roman"/>
          <w:lang w:val="en-US"/>
        </w:rPr>
      </w:pPr>
      <w:r w:rsidRPr="004149D4">
        <w:rPr>
          <w:rFonts w:cs="Times New Roman"/>
          <w:lang w:val="en-US"/>
        </w:rPr>
        <w:t xml:space="preserve">'Underwater City' slows the mood with its atmospheric evocation but then it's back to head-crushing heaviness for the rest of the first CD. Slot the second in to the stereo and 'Peace' issues forth, calming piano which is swiftly swept aside as 'Right to Decide' </w:t>
      </w:r>
      <w:r w:rsidR="00CC778D" w:rsidRPr="004149D4">
        <w:rPr>
          <w:rFonts w:cs="Times New Roman"/>
          <w:lang w:val="en-US"/>
        </w:rPr>
        <w:t>stomps onstage, before we get the spoken word and ambient dreaming of '10th Second of Forever'.</w:t>
      </w:r>
    </w:p>
    <w:p w14:paraId="756E5B67" w14:textId="77777777" w:rsidR="00CC778D" w:rsidRPr="004149D4" w:rsidRDefault="00CC778D" w:rsidP="009D1016">
      <w:pPr>
        <w:rPr>
          <w:rFonts w:cs="Times New Roman"/>
          <w:lang w:val="en-US"/>
        </w:rPr>
      </w:pPr>
    </w:p>
    <w:p w14:paraId="25B5727C" w14:textId="77777777" w:rsidR="00CC778D" w:rsidRPr="004149D4" w:rsidRDefault="00CC778D" w:rsidP="009D1016">
      <w:pPr>
        <w:rPr>
          <w:rFonts w:cs="Times New Roman"/>
          <w:lang w:val="en-US"/>
        </w:rPr>
      </w:pPr>
      <w:r w:rsidRPr="004149D4">
        <w:rPr>
          <w:rFonts w:cs="Times New Roman"/>
          <w:lang w:val="en-US"/>
        </w:rPr>
        <w:t xml:space="preserve">From then on in it's stage stomp central. 'Born to Go', a </w:t>
      </w:r>
      <w:proofErr w:type="spellStart"/>
      <w:r w:rsidRPr="004149D4">
        <w:rPr>
          <w:rFonts w:cs="Times New Roman"/>
          <w:lang w:val="en-US"/>
        </w:rPr>
        <w:t>slowburning</w:t>
      </w:r>
      <w:proofErr w:type="spellEnd"/>
      <w:r w:rsidRPr="004149D4">
        <w:rPr>
          <w:rFonts w:cs="Times New Roman"/>
          <w:lang w:val="en-US"/>
        </w:rPr>
        <w:t xml:space="preserve"> 'Star Explorer, a chaotic </w:t>
      </w:r>
      <w:proofErr w:type="spellStart"/>
      <w:r w:rsidRPr="004149D4">
        <w:rPr>
          <w:rFonts w:cs="Times New Roman"/>
          <w:lang w:val="en-US"/>
        </w:rPr>
        <w:t>headrush</w:t>
      </w:r>
      <w:proofErr w:type="spellEnd"/>
      <w:r w:rsidRPr="004149D4">
        <w:rPr>
          <w:rFonts w:cs="Times New Roman"/>
          <w:lang w:val="en-US"/>
        </w:rPr>
        <w:t xml:space="preserve"> version of 'Brainstorm', and an attempt to catch the resulting psychedelic 'Neurons'. Then it's down the echoing maze of 'Black Corridor' to meet the 'Master of the Universe', and finally, the calming start of 'Welcome' that erupts into volcanic dissonance and a spoken goodbye.</w:t>
      </w:r>
    </w:p>
    <w:p w14:paraId="3CF5C076" w14:textId="77777777" w:rsidR="00CC778D" w:rsidRPr="004149D4" w:rsidRDefault="00CC778D" w:rsidP="009D1016">
      <w:pPr>
        <w:rPr>
          <w:rFonts w:cs="Times New Roman"/>
          <w:lang w:val="en-US"/>
        </w:rPr>
      </w:pPr>
    </w:p>
    <w:p w14:paraId="3AE5384C" w14:textId="77777777" w:rsidR="00CC778D" w:rsidRPr="004149D4" w:rsidRDefault="00CC778D" w:rsidP="009D1016">
      <w:pPr>
        <w:rPr>
          <w:rFonts w:cs="Times New Roman"/>
          <w:lang w:val="en-US"/>
        </w:rPr>
      </w:pPr>
      <w:r w:rsidRPr="004149D4">
        <w:rPr>
          <w:rFonts w:cs="Times New Roman"/>
          <w:lang w:val="en-US"/>
        </w:rPr>
        <w:t xml:space="preserve">What else is their to say? </w:t>
      </w:r>
      <w:proofErr w:type="spellStart"/>
      <w:r w:rsidRPr="004149D4">
        <w:rPr>
          <w:rFonts w:cs="Times New Roman"/>
          <w:lang w:val="en-US"/>
        </w:rPr>
        <w:t>Hawkwind</w:t>
      </w:r>
      <w:proofErr w:type="spellEnd"/>
      <w:r w:rsidRPr="004149D4">
        <w:rPr>
          <w:rFonts w:cs="Times New Roman"/>
          <w:lang w:val="en-US"/>
        </w:rPr>
        <w:t xml:space="preserve"> simply seem to get better and better, and have such a great backlist of music to choose from. They may prefer rock energy to subtlety live, but the layering of sound and rhythms is cleverer and subtler than you first imagine. There's a third CD of studio rehearsals here, which has a very different and much cleaner feel, and includes a version of 'Underwater City' which at the time</w:t>
      </w:r>
      <w:r w:rsidR="004149D4" w:rsidRPr="004149D4">
        <w:rPr>
          <w:rFonts w:cs="Times New Roman"/>
          <w:lang w:val="en-US"/>
        </w:rPr>
        <w:t xml:space="preserve"> in 2023</w:t>
      </w:r>
      <w:r w:rsidRPr="004149D4">
        <w:rPr>
          <w:rFonts w:cs="Times New Roman"/>
          <w:lang w:val="en-US"/>
        </w:rPr>
        <w:t xml:space="preserve"> was yet to be released on a studio album.</w:t>
      </w:r>
    </w:p>
    <w:p w14:paraId="06AD95C0" w14:textId="77777777" w:rsidR="00CC778D" w:rsidRPr="004149D4" w:rsidRDefault="00CC778D" w:rsidP="009D1016">
      <w:pPr>
        <w:rPr>
          <w:rFonts w:cs="Times New Roman"/>
          <w:lang w:val="en-US"/>
        </w:rPr>
      </w:pPr>
    </w:p>
    <w:p w14:paraId="4C56ADEE" w14:textId="355EE29C" w:rsidR="00CC778D" w:rsidRPr="004149D4" w:rsidRDefault="004149D4" w:rsidP="009D1016">
      <w:pPr>
        <w:rPr>
          <w:rFonts w:cs="Times New Roman"/>
          <w:lang w:val="en-US"/>
        </w:rPr>
      </w:pPr>
      <w:proofErr w:type="spellStart"/>
      <w:r w:rsidRPr="004149D4">
        <w:rPr>
          <w:rFonts w:cs="Times New Roman"/>
          <w:lang w:val="en-US"/>
        </w:rPr>
        <w:t>Hawkind</w:t>
      </w:r>
      <w:proofErr w:type="spellEnd"/>
      <w:r w:rsidRPr="004149D4">
        <w:rPr>
          <w:rFonts w:cs="Times New Roman"/>
          <w:lang w:val="en-US"/>
        </w:rPr>
        <w:t xml:space="preserve"> have survived against all the odds and everybody's expectations to continue their auditory explorations away from that infamous '</w:t>
      </w:r>
      <w:r w:rsidRPr="004149D4">
        <w:rPr>
          <w:rFonts w:cs="Ä~”Uˇ"/>
          <w:lang w:val="en-US"/>
        </w:rPr>
        <w:t>vortex</w:t>
      </w:r>
      <w:r w:rsidRPr="004149D4">
        <w:rPr>
          <w:rFonts w:cs="Times New Roman"/>
          <w:lang w:val="en-US"/>
        </w:rPr>
        <w:t xml:space="preserve"> </w:t>
      </w:r>
      <w:r w:rsidRPr="004149D4">
        <w:rPr>
          <w:rFonts w:cs="Ä~”Uˇ"/>
          <w:lang w:val="en-US"/>
        </w:rPr>
        <w:t>of discontent and mind alter</w:t>
      </w:r>
      <w:r w:rsidRPr="004149D4">
        <w:rPr>
          <w:rFonts w:cs="Times New Roman"/>
          <w:lang w:val="en-US"/>
        </w:rPr>
        <w:t xml:space="preserve">ing chemicals', surviving – indeed thriving on – endless line-up changes, </w:t>
      </w:r>
      <w:r w:rsidR="00BF1C82">
        <w:rPr>
          <w:rFonts w:cs="Times New Roman"/>
          <w:lang w:val="en-US"/>
        </w:rPr>
        <w:t xml:space="preserve">new musical inspirations and contexts, </w:t>
      </w:r>
      <w:r w:rsidRPr="004149D4">
        <w:rPr>
          <w:rFonts w:cs="Times New Roman"/>
          <w:lang w:val="en-US"/>
        </w:rPr>
        <w:t xml:space="preserve">reinventions and gig after gig after gig. They have been a working band for so long it's hard to know whether they are in or out of critical </w:t>
      </w:r>
      <w:proofErr w:type="spellStart"/>
      <w:r w:rsidRPr="004149D4">
        <w:rPr>
          <w:rFonts w:cs="Times New Roman"/>
          <w:lang w:val="en-US"/>
        </w:rPr>
        <w:t>favo</w:t>
      </w:r>
      <w:bookmarkStart w:id="0" w:name="_GoBack"/>
      <w:bookmarkEnd w:id="0"/>
      <w:r w:rsidRPr="004149D4">
        <w:rPr>
          <w:rFonts w:cs="Times New Roman"/>
          <w:lang w:val="en-US"/>
        </w:rPr>
        <w:t>ur</w:t>
      </w:r>
      <w:proofErr w:type="spellEnd"/>
      <w:r w:rsidRPr="004149D4">
        <w:rPr>
          <w:rFonts w:cs="Times New Roman"/>
          <w:lang w:val="en-US"/>
        </w:rPr>
        <w:t xml:space="preserve"> at any given moment, hip, unhip or </w:t>
      </w:r>
      <w:r w:rsidRPr="004149D4">
        <w:rPr>
          <w:rFonts w:cs="Times New Roman"/>
          <w:lang w:val="en-US"/>
        </w:rPr>
        <w:t>leftover</w:t>
      </w:r>
      <w:r w:rsidRPr="004149D4">
        <w:rPr>
          <w:rFonts w:cs="Times New Roman"/>
          <w:lang w:val="en-US"/>
        </w:rPr>
        <w:t xml:space="preserve"> hippies. But who cares? For me, old age has granted them an even wider world to explore, and more and more musical ability and sounds to do so. </w:t>
      </w:r>
    </w:p>
    <w:p w14:paraId="345B72BB" w14:textId="77777777" w:rsidR="004149D4" w:rsidRPr="004149D4" w:rsidRDefault="004149D4" w:rsidP="009D1016">
      <w:pPr>
        <w:rPr>
          <w:rFonts w:cs="Times New Roman"/>
          <w:lang w:val="en-US"/>
        </w:rPr>
      </w:pPr>
    </w:p>
    <w:p w14:paraId="334D3FA9" w14:textId="6AF12F3E" w:rsidR="004149D4" w:rsidRPr="004149D4" w:rsidRDefault="004149D4" w:rsidP="009D1016">
      <w:pPr>
        <w:rPr>
          <w:rFonts w:cs="Times New Roman"/>
          <w:lang w:val="en-US"/>
        </w:rPr>
      </w:pPr>
      <w:r w:rsidRPr="004149D4">
        <w:rPr>
          <w:rFonts w:cs="Times New Roman"/>
          <w:lang w:val="en-US"/>
        </w:rPr>
        <w:t xml:space="preserve">Rupert </w:t>
      </w:r>
      <w:proofErr w:type="spellStart"/>
      <w:r w:rsidRPr="004149D4">
        <w:rPr>
          <w:rFonts w:cs="Times New Roman"/>
          <w:lang w:val="en-US"/>
        </w:rPr>
        <w:t>Loydell</w:t>
      </w:r>
      <w:proofErr w:type="spellEnd"/>
      <w:r>
        <w:rPr>
          <w:rFonts w:cs="Times New Roman"/>
          <w:lang w:val="en-US"/>
        </w:rPr>
        <w:t xml:space="preserve">   </w:t>
      </w:r>
      <w:r w:rsidR="00BF1C82">
        <w:t>(46</w:t>
      </w:r>
      <w:r w:rsidRPr="004149D4">
        <w:t>0 words)</w:t>
      </w:r>
    </w:p>
    <w:sectPr w:rsidR="004149D4" w:rsidRPr="004149D4"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Ä~”U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16"/>
    <w:rsid w:val="00194FD6"/>
    <w:rsid w:val="001D3C24"/>
    <w:rsid w:val="004149D4"/>
    <w:rsid w:val="00553040"/>
    <w:rsid w:val="009D1016"/>
    <w:rsid w:val="009D17AB"/>
    <w:rsid w:val="00BF1C82"/>
    <w:rsid w:val="00CC77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2D0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Macintosh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2024-11-21T14:24:00Z</cp:lastPrinted>
  <dcterms:created xsi:type="dcterms:W3CDTF">2024-11-21T14:27:00Z</dcterms:created>
  <dcterms:modified xsi:type="dcterms:W3CDTF">2024-11-21T14:27:00Z</dcterms:modified>
</cp:coreProperties>
</file>